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27F" w:rsidRPr="0028627F" w:rsidRDefault="0028627F" w:rsidP="0028627F">
      <w:pPr>
        <w:spacing w:before="120" w:after="120" w:line="240" w:lineRule="auto"/>
        <w:outlineLvl w:val="1"/>
        <w:rPr>
          <w:rFonts w:ascii="Arial" w:eastAsia="Times New Roman" w:hAnsi="Arial" w:cs="Arial"/>
          <w:b/>
          <w:bCs/>
          <w:color w:val="B8451D"/>
          <w:sz w:val="31"/>
          <w:szCs w:val="31"/>
          <w:lang w:eastAsia="tr-TR"/>
        </w:rPr>
      </w:pPr>
      <w:r w:rsidRPr="0028627F">
        <w:rPr>
          <w:rFonts w:ascii="Arial" w:eastAsia="Times New Roman" w:hAnsi="Arial" w:cs="Arial"/>
          <w:b/>
          <w:bCs/>
          <w:color w:val="B8451D"/>
          <w:sz w:val="31"/>
          <w:szCs w:val="31"/>
          <w:lang w:eastAsia="tr-TR"/>
        </w:rPr>
        <w:t>Kesişen İki Düz Aynadaki Görüntünün Elde Edilmesi</w:t>
      </w:r>
    </w:p>
    <w:p w:rsidR="0028627F" w:rsidRPr="0028627F" w:rsidRDefault="0028627F" w:rsidP="0028627F">
      <w:pPr>
        <w:spacing w:before="45" w:after="45" w:line="240" w:lineRule="auto"/>
        <w:rPr>
          <w:rFonts w:ascii="Arial" w:eastAsia="Times New Roman" w:hAnsi="Arial" w:cs="Arial"/>
          <w:color w:val="000000"/>
          <w:sz w:val="29"/>
          <w:szCs w:val="29"/>
          <w:lang w:eastAsia="tr-TR"/>
        </w:rPr>
      </w:pPr>
      <w:r w:rsidRPr="0028627F">
        <w:rPr>
          <w:rFonts w:ascii="Arial" w:eastAsia="Times New Roman" w:hAnsi="Arial" w:cs="Arial"/>
          <w:b/>
          <w:bCs/>
          <w:color w:val="FF0000"/>
          <w:sz w:val="29"/>
          <w:szCs w:val="29"/>
          <w:lang w:eastAsia="tr-TR"/>
        </w:rPr>
        <w:t>KULLANILAN ARAÇ VE GEREÇLER :</w:t>
      </w:r>
    </w:p>
    <w:p w:rsidR="0028627F" w:rsidRPr="0028627F" w:rsidRDefault="0028627F" w:rsidP="0028627F">
      <w:pPr>
        <w:spacing w:before="45" w:after="45" w:line="240" w:lineRule="auto"/>
        <w:rPr>
          <w:rFonts w:ascii="Arial" w:eastAsia="Times New Roman" w:hAnsi="Arial" w:cs="Arial"/>
          <w:color w:val="000000"/>
          <w:sz w:val="29"/>
          <w:szCs w:val="29"/>
          <w:lang w:eastAsia="tr-TR"/>
        </w:rPr>
      </w:pPr>
      <w:r w:rsidRPr="0028627F">
        <w:rPr>
          <w:rFonts w:ascii="Arial" w:eastAsia="Times New Roman" w:hAnsi="Arial" w:cs="Arial"/>
          <w:color w:val="000000"/>
          <w:sz w:val="29"/>
          <w:szCs w:val="29"/>
          <w:lang w:eastAsia="tr-TR"/>
        </w:rPr>
        <w:t>— 2 adet ayna</w:t>
      </w:r>
    </w:p>
    <w:p w:rsidR="0028627F" w:rsidRPr="0028627F" w:rsidRDefault="0028627F" w:rsidP="0028627F">
      <w:pPr>
        <w:spacing w:before="45" w:after="45" w:line="240" w:lineRule="auto"/>
        <w:rPr>
          <w:rFonts w:ascii="Arial" w:eastAsia="Times New Roman" w:hAnsi="Arial" w:cs="Arial"/>
          <w:color w:val="000000"/>
          <w:sz w:val="29"/>
          <w:szCs w:val="29"/>
          <w:lang w:eastAsia="tr-TR"/>
        </w:rPr>
      </w:pPr>
      <w:r w:rsidRPr="0028627F">
        <w:rPr>
          <w:rFonts w:ascii="Arial" w:eastAsia="Times New Roman" w:hAnsi="Arial" w:cs="Arial"/>
          <w:color w:val="000000"/>
          <w:sz w:val="29"/>
          <w:szCs w:val="29"/>
          <w:lang w:eastAsia="tr-TR"/>
        </w:rPr>
        <w:t> </w:t>
      </w:r>
    </w:p>
    <w:p w:rsidR="0028627F" w:rsidRPr="0028627F" w:rsidRDefault="0028627F" w:rsidP="0028627F">
      <w:pPr>
        <w:spacing w:before="45" w:after="45" w:line="240" w:lineRule="auto"/>
        <w:rPr>
          <w:rFonts w:ascii="Arial" w:eastAsia="Times New Roman" w:hAnsi="Arial" w:cs="Arial"/>
          <w:color w:val="000000"/>
          <w:sz w:val="29"/>
          <w:szCs w:val="29"/>
          <w:lang w:eastAsia="tr-TR"/>
        </w:rPr>
      </w:pPr>
      <w:r w:rsidRPr="0028627F">
        <w:rPr>
          <w:rFonts w:ascii="Arial" w:eastAsia="Times New Roman" w:hAnsi="Arial" w:cs="Arial"/>
          <w:color w:val="000000"/>
          <w:sz w:val="29"/>
          <w:szCs w:val="29"/>
          <w:lang w:eastAsia="tr-TR"/>
        </w:rPr>
        <w:t>— Düz açıölçer</w:t>
      </w:r>
    </w:p>
    <w:p w:rsidR="0028627F" w:rsidRPr="0028627F" w:rsidRDefault="0028627F" w:rsidP="0028627F">
      <w:pPr>
        <w:spacing w:before="45" w:after="45" w:line="240" w:lineRule="auto"/>
        <w:rPr>
          <w:rFonts w:ascii="Arial" w:eastAsia="Times New Roman" w:hAnsi="Arial" w:cs="Arial"/>
          <w:color w:val="000000"/>
          <w:sz w:val="29"/>
          <w:szCs w:val="29"/>
          <w:lang w:eastAsia="tr-TR"/>
        </w:rPr>
      </w:pPr>
      <w:r w:rsidRPr="0028627F">
        <w:rPr>
          <w:rFonts w:ascii="Arial" w:eastAsia="Times New Roman" w:hAnsi="Arial" w:cs="Arial"/>
          <w:color w:val="000000"/>
          <w:sz w:val="29"/>
          <w:szCs w:val="29"/>
          <w:lang w:eastAsia="tr-TR"/>
        </w:rPr>
        <w:t> </w:t>
      </w:r>
    </w:p>
    <w:p w:rsidR="0028627F" w:rsidRPr="0028627F" w:rsidRDefault="0028627F" w:rsidP="0028627F">
      <w:pPr>
        <w:spacing w:before="45" w:after="45" w:line="240" w:lineRule="auto"/>
        <w:rPr>
          <w:rFonts w:ascii="Arial" w:eastAsia="Times New Roman" w:hAnsi="Arial" w:cs="Arial"/>
          <w:color w:val="000000"/>
          <w:sz w:val="29"/>
          <w:szCs w:val="29"/>
          <w:lang w:eastAsia="tr-TR"/>
        </w:rPr>
      </w:pPr>
      <w:r w:rsidRPr="0028627F">
        <w:rPr>
          <w:rFonts w:ascii="Arial" w:eastAsia="Times New Roman" w:hAnsi="Arial" w:cs="Arial"/>
          <w:color w:val="000000"/>
          <w:sz w:val="29"/>
          <w:szCs w:val="29"/>
          <w:lang w:eastAsia="tr-TR"/>
        </w:rPr>
        <w:t>— Mum</w:t>
      </w:r>
    </w:p>
    <w:p w:rsidR="0028627F" w:rsidRPr="0028627F" w:rsidRDefault="0028627F" w:rsidP="0028627F">
      <w:pPr>
        <w:spacing w:before="45" w:after="45" w:line="240" w:lineRule="auto"/>
        <w:rPr>
          <w:rFonts w:ascii="Arial" w:eastAsia="Times New Roman" w:hAnsi="Arial" w:cs="Arial"/>
          <w:color w:val="000000"/>
          <w:sz w:val="29"/>
          <w:szCs w:val="29"/>
          <w:lang w:eastAsia="tr-TR"/>
        </w:rPr>
      </w:pPr>
      <w:r w:rsidRPr="0028627F">
        <w:rPr>
          <w:rFonts w:ascii="Arial" w:eastAsia="Times New Roman" w:hAnsi="Arial" w:cs="Arial"/>
          <w:color w:val="000000"/>
          <w:sz w:val="29"/>
          <w:szCs w:val="29"/>
          <w:lang w:eastAsia="tr-TR"/>
        </w:rPr>
        <w:t> </w:t>
      </w:r>
    </w:p>
    <w:p w:rsidR="0028627F" w:rsidRPr="0028627F" w:rsidRDefault="0028627F" w:rsidP="0028627F">
      <w:pPr>
        <w:spacing w:before="45" w:after="45" w:line="240" w:lineRule="auto"/>
        <w:rPr>
          <w:rFonts w:ascii="Arial" w:eastAsia="Times New Roman" w:hAnsi="Arial" w:cs="Arial"/>
          <w:color w:val="000000"/>
          <w:sz w:val="29"/>
          <w:szCs w:val="29"/>
          <w:lang w:eastAsia="tr-TR"/>
        </w:rPr>
      </w:pPr>
      <w:r w:rsidRPr="0028627F">
        <w:rPr>
          <w:rFonts w:ascii="Arial" w:eastAsia="Times New Roman" w:hAnsi="Arial" w:cs="Arial"/>
          <w:color w:val="000000"/>
          <w:sz w:val="29"/>
          <w:szCs w:val="29"/>
          <w:lang w:eastAsia="tr-TR"/>
        </w:rPr>
        <w:t>— Kibrit</w:t>
      </w:r>
    </w:p>
    <w:p w:rsidR="0028627F" w:rsidRPr="0028627F" w:rsidRDefault="0028627F" w:rsidP="0028627F">
      <w:pPr>
        <w:spacing w:before="45" w:after="45" w:line="240" w:lineRule="auto"/>
        <w:rPr>
          <w:rFonts w:ascii="Arial" w:eastAsia="Times New Roman" w:hAnsi="Arial" w:cs="Arial"/>
          <w:color w:val="000000"/>
          <w:sz w:val="29"/>
          <w:szCs w:val="29"/>
          <w:lang w:eastAsia="tr-TR"/>
        </w:rPr>
      </w:pPr>
      <w:r w:rsidRPr="0028627F">
        <w:rPr>
          <w:rFonts w:ascii="Arial" w:eastAsia="Times New Roman" w:hAnsi="Arial" w:cs="Arial"/>
          <w:color w:val="000000"/>
          <w:sz w:val="29"/>
          <w:szCs w:val="29"/>
          <w:lang w:eastAsia="tr-TR"/>
        </w:rPr>
        <w:t> </w:t>
      </w:r>
    </w:p>
    <w:p w:rsidR="0028627F" w:rsidRPr="0028627F" w:rsidRDefault="0028627F" w:rsidP="0028627F">
      <w:pPr>
        <w:spacing w:before="45" w:after="45" w:line="240" w:lineRule="auto"/>
        <w:rPr>
          <w:rFonts w:ascii="Arial" w:eastAsia="Times New Roman" w:hAnsi="Arial" w:cs="Arial"/>
          <w:color w:val="000000"/>
          <w:sz w:val="29"/>
          <w:szCs w:val="29"/>
          <w:lang w:eastAsia="tr-TR"/>
        </w:rPr>
      </w:pPr>
      <w:r w:rsidRPr="0028627F">
        <w:rPr>
          <w:rFonts w:ascii="Arial" w:eastAsia="Times New Roman" w:hAnsi="Arial" w:cs="Arial"/>
          <w:color w:val="000000"/>
          <w:sz w:val="29"/>
          <w:szCs w:val="29"/>
          <w:lang w:eastAsia="tr-TR"/>
        </w:rPr>
        <w:t>— İzole bant</w:t>
      </w:r>
    </w:p>
    <w:p w:rsidR="0028627F" w:rsidRPr="0028627F" w:rsidRDefault="0028627F" w:rsidP="0028627F">
      <w:pPr>
        <w:spacing w:before="45" w:after="45" w:line="240" w:lineRule="auto"/>
        <w:rPr>
          <w:rFonts w:ascii="Arial" w:eastAsia="Times New Roman" w:hAnsi="Arial" w:cs="Arial"/>
          <w:color w:val="000000"/>
          <w:sz w:val="29"/>
          <w:szCs w:val="29"/>
          <w:lang w:eastAsia="tr-TR"/>
        </w:rPr>
      </w:pPr>
      <w:r w:rsidRPr="0028627F">
        <w:rPr>
          <w:rFonts w:ascii="Arial" w:eastAsia="Times New Roman" w:hAnsi="Arial" w:cs="Arial"/>
          <w:color w:val="000000"/>
          <w:sz w:val="29"/>
          <w:szCs w:val="29"/>
          <w:lang w:eastAsia="tr-TR"/>
        </w:rPr>
        <w:t> </w:t>
      </w:r>
    </w:p>
    <w:p w:rsidR="0028627F" w:rsidRPr="0028627F" w:rsidRDefault="0028627F" w:rsidP="0028627F">
      <w:pPr>
        <w:spacing w:before="45" w:after="45" w:line="240" w:lineRule="auto"/>
        <w:rPr>
          <w:rFonts w:ascii="Arial" w:eastAsia="Times New Roman" w:hAnsi="Arial" w:cs="Arial"/>
          <w:color w:val="000000"/>
          <w:sz w:val="29"/>
          <w:szCs w:val="29"/>
          <w:lang w:eastAsia="tr-TR"/>
        </w:rPr>
      </w:pPr>
      <w:r w:rsidRPr="0028627F">
        <w:rPr>
          <w:rFonts w:ascii="Arial" w:eastAsia="Times New Roman" w:hAnsi="Arial" w:cs="Arial"/>
          <w:color w:val="000000"/>
          <w:sz w:val="29"/>
          <w:szCs w:val="29"/>
          <w:lang w:eastAsia="tr-TR"/>
        </w:rPr>
        <w:t> </w:t>
      </w:r>
    </w:p>
    <w:p w:rsidR="0028627F" w:rsidRPr="0028627F" w:rsidRDefault="0028627F" w:rsidP="0028627F">
      <w:pPr>
        <w:spacing w:before="45" w:after="45" w:line="240" w:lineRule="auto"/>
        <w:rPr>
          <w:rFonts w:ascii="Arial" w:eastAsia="Times New Roman" w:hAnsi="Arial" w:cs="Arial"/>
          <w:color w:val="000000"/>
          <w:sz w:val="29"/>
          <w:szCs w:val="29"/>
          <w:lang w:eastAsia="tr-TR"/>
        </w:rPr>
      </w:pPr>
      <w:r w:rsidRPr="0028627F">
        <w:rPr>
          <w:rFonts w:ascii="Arial" w:eastAsia="Times New Roman" w:hAnsi="Arial" w:cs="Arial"/>
          <w:b/>
          <w:bCs/>
          <w:color w:val="FF0000"/>
          <w:sz w:val="29"/>
          <w:szCs w:val="29"/>
          <w:lang w:eastAsia="tr-TR"/>
        </w:rPr>
        <w:t>DENEYİN YAPILIŞI :</w:t>
      </w:r>
    </w:p>
    <w:p w:rsidR="0028627F" w:rsidRPr="0028627F" w:rsidRDefault="0028627F" w:rsidP="0028627F">
      <w:pPr>
        <w:spacing w:before="45" w:after="45" w:line="240" w:lineRule="auto"/>
        <w:rPr>
          <w:rFonts w:ascii="Arial" w:eastAsia="Times New Roman" w:hAnsi="Arial" w:cs="Arial"/>
          <w:color w:val="000000"/>
          <w:sz w:val="29"/>
          <w:szCs w:val="29"/>
          <w:lang w:eastAsia="tr-TR"/>
        </w:rPr>
      </w:pPr>
      <w:r w:rsidRPr="0028627F">
        <w:rPr>
          <w:rFonts w:ascii="Arial" w:eastAsia="Times New Roman" w:hAnsi="Arial" w:cs="Arial"/>
          <w:color w:val="000000"/>
          <w:sz w:val="29"/>
          <w:szCs w:val="29"/>
          <w:lang w:eastAsia="tr-TR"/>
        </w:rPr>
        <w:t>Yukarıdaki şekilde görüldüğü gibi iki düz aynayı yan yana getirip arkadan izole bant ile birleştiriniz. Masa üzerine önce 12O derecelik açı çiziniz. İzole bant ile birleştirdiğiniz aynaları masa üzerine çizdiğiniz açının kolları üzerine dik olarak yerleştiriniz. Yanan mumu aynalar arasına koyunuz ve kaç tane görüntü oluştuğunu gözleyiniz. İkinci olarak aynalar arasındaki açıyı 90 dereceye getiriniz.</w:t>
      </w:r>
    </w:p>
    <w:p w:rsidR="0028627F" w:rsidRPr="0028627F" w:rsidRDefault="0028627F" w:rsidP="0028627F">
      <w:pPr>
        <w:spacing w:before="45" w:after="45" w:line="240" w:lineRule="auto"/>
        <w:rPr>
          <w:rFonts w:ascii="Arial" w:eastAsia="Times New Roman" w:hAnsi="Arial" w:cs="Arial"/>
          <w:color w:val="000000"/>
          <w:sz w:val="29"/>
          <w:szCs w:val="29"/>
          <w:lang w:eastAsia="tr-TR"/>
        </w:rPr>
      </w:pPr>
      <w:r w:rsidRPr="0028627F">
        <w:rPr>
          <w:rFonts w:ascii="Arial" w:eastAsia="Times New Roman" w:hAnsi="Arial" w:cs="Arial"/>
          <w:color w:val="000000"/>
          <w:sz w:val="29"/>
          <w:szCs w:val="29"/>
          <w:lang w:eastAsia="tr-TR"/>
        </w:rPr>
        <w:t> </w:t>
      </w:r>
    </w:p>
    <w:p w:rsidR="0028627F" w:rsidRPr="0028627F" w:rsidRDefault="0028627F" w:rsidP="0028627F">
      <w:pPr>
        <w:spacing w:before="45" w:after="45" w:line="240" w:lineRule="auto"/>
        <w:rPr>
          <w:rFonts w:ascii="Arial" w:eastAsia="Times New Roman" w:hAnsi="Arial" w:cs="Arial"/>
          <w:color w:val="000000"/>
          <w:sz w:val="29"/>
          <w:szCs w:val="29"/>
          <w:lang w:eastAsia="tr-TR"/>
        </w:rPr>
      </w:pPr>
      <w:r w:rsidRPr="0028627F">
        <w:rPr>
          <w:rFonts w:ascii="Arial" w:eastAsia="Times New Roman" w:hAnsi="Arial" w:cs="Arial"/>
          <w:color w:val="000000"/>
          <w:sz w:val="29"/>
          <w:szCs w:val="29"/>
          <w:lang w:eastAsia="tr-TR"/>
        </w:rPr>
        <w:t>Aynalar arasındaki mumun kaç görüntüsü oluştu?</w:t>
      </w:r>
    </w:p>
    <w:p w:rsidR="0028627F" w:rsidRPr="0028627F" w:rsidRDefault="0028627F" w:rsidP="0028627F">
      <w:pPr>
        <w:spacing w:before="45" w:after="45" w:line="240" w:lineRule="auto"/>
        <w:rPr>
          <w:rFonts w:ascii="Arial" w:eastAsia="Times New Roman" w:hAnsi="Arial" w:cs="Arial"/>
          <w:color w:val="000000"/>
          <w:sz w:val="29"/>
          <w:szCs w:val="29"/>
          <w:lang w:eastAsia="tr-TR"/>
        </w:rPr>
      </w:pPr>
      <w:r w:rsidRPr="0028627F">
        <w:rPr>
          <w:rFonts w:ascii="Arial" w:eastAsia="Times New Roman" w:hAnsi="Arial" w:cs="Arial"/>
          <w:color w:val="000000"/>
          <w:sz w:val="29"/>
          <w:szCs w:val="29"/>
          <w:lang w:eastAsia="tr-TR"/>
        </w:rPr>
        <w:t> </w:t>
      </w:r>
    </w:p>
    <w:p w:rsidR="0028627F" w:rsidRPr="0028627F" w:rsidRDefault="0028627F" w:rsidP="0028627F">
      <w:pPr>
        <w:spacing w:before="45" w:after="45" w:line="240" w:lineRule="auto"/>
        <w:rPr>
          <w:rFonts w:ascii="Arial" w:eastAsia="Times New Roman" w:hAnsi="Arial" w:cs="Arial"/>
          <w:color w:val="000000"/>
          <w:sz w:val="29"/>
          <w:szCs w:val="29"/>
          <w:lang w:eastAsia="tr-TR"/>
        </w:rPr>
      </w:pPr>
      <w:r w:rsidRPr="0028627F">
        <w:rPr>
          <w:rFonts w:ascii="Arial" w:eastAsia="Times New Roman" w:hAnsi="Arial" w:cs="Arial"/>
          <w:color w:val="000000"/>
          <w:sz w:val="29"/>
          <w:szCs w:val="29"/>
          <w:lang w:eastAsia="tr-TR"/>
        </w:rPr>
        <w:t>Bu kez aynalar arasındaki açıyı 6O ve 45 derecelik olacak şekilde ayarlayınız. Aynalardaki görüntü sayılarını aşağıdaki çizelgeye yazınız.</w:t>
      </w:r>
    </w:p>
    <w:p w:rsidR="0028627F" w:rsidRPr="0028627F" w:rsidRDefault="0028627F" w:rsidP="0028627F">
      <w:pPr>
        <w:spacing w:before="45" w:after="45" w:line="240" w:lineRule="auto"/>
        <w:rPr>
          <w:rFonts w:ascii="Arial" w:eastAsia="Times New Roman" w:hAnsi="Arial" w:cs="Arial"/>
          <w:color w:val="000000"/>
          <w:sz w:val="29"/>
          <w:szCs w:val="29"/>
          <w:lang w:eastAsia="tr-TR"/>
        </w:rPr>
      </w:pPr>
      <w:r w:rsidRPr="0028627F">
        <w:rPr>
          <w:rFonts w:ascii="Arial" w:eastAsia="Times New Roman" w:hAnsi="Arial" w:cs="Arial"/>
          <w:color w:val="000000"/>
          <w:sz w:val="29"/>
          <w:szCs w:val="29"/>
          <w:lang w:eastAsia="tr-TR"/>
        </w:rPr>
        <w:t> </w:t>
      </w:r>
    </w:p>
    <w:p w:rsidR="0028627F" w:rsidRPr="0028627F" w:rsidRDefault="0028627F" w:rsidP="0028627F">
      <w:pPr>
        <w:spacing w:before="45" w:after="45" w:line="240" w:lineRule="auto"/>
        <w:rPr>
          <w:rFonts w:ascii="Arial" w:eastAsia="Times New Roman" w:hAnsi="Arial" w:cs="Arial"/>
          <w:color w:val="000000"/>
          <w:sz w:val="29"/>
          <w:szCs w:val="29"/>
          <w:lang w:eastAsia="tr-TR"/>
        </w:rPr>
      </w:pPr>
      <w:r w:rsidRPr="0028627F">
        <w:rPr>
          <w:rFonts w:ascii="Arial" w:eastAsia="Times New Roman" w:hAnsi="Arial" w:cs="Arial"/>
          <w:color w:val="000000"/>
          <w:sz w:val="29"/>
          <w:szCs w:val="29"/>
          <w:lang w:eastAsia="tr-TR"/>
        </w:rPr>
        <w:t>İki ayna arasındaki açık küçüldükçe oluşan görüntü sayısı için ne söyleyebilirsiniz? Kesişen iki ayna arasında oluşan görüntü sayısını bir formülle de bulmak mümkündür.</w:t>
      </w:r>
    </w:p>
    <w:p w:rsidR="0028627F" w:rsidRPr="0028627F" w:rsidRDefault="0028627F" w:rsidP="0028627F">
      <w:pPr>
        <w:spacing w:before="45" w:after="45" w:line="240" w:lineRule="auto"/>
        <w:rPr>
          <w:rFonts w:ascii="Arial" w:eastAsia="Times New Roman" w:hAnsi="Arial" w:cs="Arial"/>
          <w:color w:val="000000"/>
          <w:sz w:val="29"/>
          <w:szCs w:val="29"/>
          <w:lang w:eastAsia="tr-TR"/>
        </w:rPr>
      </w:pPr>
      <w:r w:rsidRPr="0028627F">
        <w:rPr>
          <w:rFonts w:ascii="Arial" w:eastAsia="Times New Roman" w:hAnsi="Arial" w:cs="Arial"/>
          <w:color w:val="000000"/>
          <w:sz w:val="29"/>
          <w:szCs w:val="29"/>
          <w:lang w:eastAsia="tr-TR"/>
        </w:rPr>
        <w:t> </w:t>
      </w:r>
    </w:p>
    <w:p w:rsidR="0028627F" w:rsidRPr="0028627F" w:rsidRDefault="0028627F" w:rsidP="0028627F">
      <w:pPr>
        <w:spacing w:before="45" w:after="45" w:line="240" w:lineRule="auto"/>
        <w:rPr>
          <w:rFonts w:ascii="Arial" w:eastAsia="Times New Roman" w:hAnsi="Arial" w:cs="Arial"/>
          <w:color w:val="000000"/>
          <w:sz w:val="29"/>
          <w:szCs w:val="29"/>
          <w:lang w:eastAsia="tr-TR"/>
        </w:rPr>
      </w:pPr>
      <w:r w:rsidRPr="0028627F">
        <w:rPr>
          <w:rFonts w:ascii="Arial" w:eastAsia="Times New Roman" w:hAnsi="Arial" w:cs="Arial"/>
          <w:color w:val="000000"/>
          <w:sz w:val="29"/>
          <w:szCs w:val="29"/>
          <w:lang w:eastAsia="tr-TR"/>
        </w:rPr>
        <w:t>Görüntü sayısı = 360 derece / Aynalar arasındaki açı — 1</w:t>
      </w:r>
    </w:p>
    <w:p w:rsidR="0028627F" w:rsidRPr="0028627F" w:rsidRDefault="0028627F" w:rsidP="0028627F">
      <w:pPr>
        <w:spacing w:before="45" w:after="45" w:line="240" w:lineRule="auto"/>
        <w:rPr>
          <w:rFonts w:ascii="Arial" w:eastAsia="Times New Roman" w:hAnsi="Arial" w:cs="Arial"/>
          <w:color w:val="000000"/>
          <w:sz w:val="29"/>
          <w:szCs w:val="29"/>
          <w:lang w:eastAsia="tr-TR"/>
        </w:rPr>
      </w:pPr>
      <w:r w:rsidRPr="0028627F">
        <w:rPr>
          <w:rFonts w:ascii="Arial" w:eastAsia="Times New Roman" w:hAnsi="Arial" w:cs="Arial"/>
          <w:color w:val="000000"/>
          <w:sz w:val="29"/>
          <w:szCs w:val="29"/>
          <w:lang w:eastAsia="tr-TR"/>
        </w:rPr>
        <w:t> </w:t>
      </w:r>
    </w:p>
    <w:p w:rsidR="0028627F" w:rsidRPr="0028627F" w:rsidRDefault="0028627F" w:rsidP="0028627F">
      <w:pPr>
        <w:spacing w:before="45" w:after="45" w:line="240" w:lineRule="auto"/>
        <w:rPr>
          <w:rFonts w:ascii="Arial" w:eastAsia="Times New Roman" w:hAnsi="Arial" w:cs="Arial"/>
          <w:color w:val="000000"/>
          <w:sz w:val="29"/>
          <w:szCs w:val="29"/>
          <w:lang w:eastAsia="tr-TR"/>
        </w:rPr>
      </w:pPr>
      <w:r w:rsidRPr="0028627F">
        <w:rPr>
          <w:rFonts w:ascii="Arial" w:eastAsia="Times New Roman" w:hAnsi="Arial" w:cs="Arial"/>
          <w:color w:val="000000"/>
          <w:sz w:val="29"/>
          <w:szCs w:val="29"/>
          <w:lang w:eastAsia="tr-TR"/>
        </w:rPr>
        <w:t>Kesişen aynalar arasında; 45, 60, 90 ve 12O derecelik açılar olduğunda görüntü sayısını yukarıdaki formülle bulunuz. Sonuçlarını deney sonuçları ile karşılaştırınız.</w:t>
      </w:r>
    </w:p>
    <w:p w:rsidR="00FD789E" w:rsidRDefault="00FD789E">
      <w:bookmarkStart w:id="0" w:name="_GoBack"/>
      <w:bookmarkEnd w:id="0"/>
    </w:p>
    <w:sectPr w:rsidR="00FD78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DB3"/>
    <w:rsid w:val="0028627F"/>
    <w:rsid w:val="008E0DB3"/>
    <w:rsid w:val="00FD78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FF902A-9CB3-4B8A-9D7C-E6EB21E22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28627F"/>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28627F"/>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28627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862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843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987</Characters>
  <Application>Microsoft Office Word</Application>
  <DocSecurity>0</DocSecurity>
  <Lines>8</Lines>
  <Paragraphs>2</Paragraphs>
  <ScaleCrop>false</ScaleCrop>
  <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2023-05-02T09:07:00Z</dcterms:created>
  <dcterms:modified xsi:type="dcterms:W3CDTF">2023-05-02T09:07:00Z</dcterms:modified>
</cp:coreProperties>
</file>