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264C" w:rsidRPr="00AE264C" w:rsidRDefault="00AE264C" w:rsidP="00AE264C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>Sosyoloji Dersi 1. Ünite Özeti (Sosyolojiye Giriş)</w:t>
      </w:r>
    </w:p>
    <w:p w:rsidR="00AE264C" w:rsidRPr="00AE264C" w:rsidRDefault="00AE264C" w:rsidP="00AE264C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>1.Konu: Sosyolojiyi Tanıyalım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      *  Sosyoloji, birlikte oluş bilgisidir. Yani toplum bilgisidir.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socius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birliktelik toplum  </w:t>
      </w: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loji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bilim ( Auguste Comte 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E74C3C"/>
          <w:sz w:val="29"/>
          <w:szCs w:val="29"/>
          <w:lang w:eastAsia="tr-TR"/>
        </w:rPr>
        <w:t>Sosyolojinin Konusu: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Toplumun yapısını oluşturan gruplar</w:t>
      </w:r>
    </w:p>
    <w:p w:rsidR="00AE264C" w:rsidRPr="00AE264C" w:rsidRDefault="00AE264C" w:rsidP="00AE264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Gruplar</w:t>
      </w:r>
    </w:p>
    <w:p w:rsidR="00AE264C" w:rsidRPr="00AE264C" w:rsidRDefault="00AE264C" w:rsidP="00AE264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Kurumlar</w:t>
      </w:r>
    </w:p>
    <w:p w:rsidR="00AE264C" w:rsidRPr="00AE264C" w:rsidRDefault="00AE264C" w:rsidP="00AE264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Sınıflar</w:t>
      </w:r>
    </w:p>
    <w:p w:rsidR="00AE264C" w:rsidRPr="00AE264C" w:rsidRDefault="00AE264C" w:rsidP="00AE264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Nüfus</w:t>
      </w:r>
    </w:p>
    <w:p w:rsidR="00AE264C" w:rsidRPr="00AE264C" w:rsidRDefault="00AE264C" w:rsidP="00AE264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Kültür</w:t>
      </w:r>
    </w:p>
    <w:p w:rsidR="00AE264C" w:rsidRPr="00AE264C" w:rsidRDefault="00AE264C" w:rsidP="00AE264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Toplumsal olaylar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Sosyoloji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, toplumu bilimsel yöntemle inceleyen, olayları açıklayan, değişim ve gelişimi ele alan kuramlar geliştiren bilimdir.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Sosyal Kurumlar:</w:t>
      </w:r>
    </w:p>
    <w:p w:rsidR="00AE264C" w:rsidRPr="00AE264C" w:rsidRDefault="00AE264C" w:rsidP="00AE264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Aile</w:t>
      </w:r>
    </w:p>
    <w:p w:rsidR="00AE264C" w:rsidRPr="00AE264C" w:rsidRDefault="00AE264C" w:rsidP="00AE264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Ekonomi</w:t>
      </w:r>
    </w:p>
    <w:p w:rsidR="00AE264C" w:rsidRPr="00AE264C" w:rsidRDefault="00AE264C" w:rsidP="00AE264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Eğitim</w:t>
      </w:r>
    </w:p>
    <w:p w:rsidR="00AE264C" w:rsidRPr="00AE264C" w:rsidRDefault="00AE264C" w:rsidP="00AE264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Hukuk</w:t>
      </w:r>
    </w:p>
    <w:p w:rsidR="00AE264C" w:rsidRPr="00AE264C" w:rsidRDefault="00AE264C" w:rsidP="00AE264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Siyaset vb.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E74C3C"/>
          <w:sz w:val="29"/>
          <w:szCs w:val="29"/>
          <w:lang w:eastAsia="tr-TR"/>
        </w:rPr>
        <w:t>Sosyolojinin Amaçları:</w:t>
      </w:r>
    </w:p>
    <w:p w:rsidR="00AE264C" w:rsidRPr="00AE264C" w:rsidRDefault="00AE264C" w:rsidP="00AE264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Toplumları anlamak</w:t>
      </w:r>
    </w:p>
    <w:p w:rsidR="00AE264C" w:rsidRPr="00AE264C" w:rsidRDefault="00AE264C" w:rsidP="00AE264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Toplumsal değişimi açıklamak</w:t>
      </w:r>
    </w:p>
    <w:p w:rsidR="00AE264C" w:rsidRPr="00AE264C" w:rsidRDefault="00AE264C" w:rsidP="00AE264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Toplumlar arası benzerlikleri saptamak</w:t>
      </w:r>
    </w:p>
    <w:p w:rsidR="00AE264C" w:rsidRPr="00AE264C" w:rsidRDefault="00AE264C" w:rsidP="00AE264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Gelecekteki olaylarla ilgili öngörüde bulunmak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Toplumsal Olay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Toplumda, tek tek ortaya çıkan ve belli bir sürekliliği olan değişmelerdir. Bireyin dışında olur ve kendini zorla kabul ettirir. Zaman ve yer bellidir. Ölçülebilir ve istatistiği yapılabilir. Ör: tren kazası,evlenme vb.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lastRenderedPageBreak/>
        <w:t>Toplumsal Olgu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Aynı türden bir çok olay ve değişimdir. İnsanlarda maddi ve manevi baskılar oluşturur. Soyut ve geneldir. Ör: göç, kentleşme,sanayileşme, evlilik, boşanma vb.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E74C3C"/>
          <w:sz w:val="29"/>
          <w:szCs w:val="29"/>
          <w:lang w:eastAsia="tr-TR"/>
        </w:rPr>
        <w:t>Yaklaşımlar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2980B9"/>
          <w:sz w:val="29"/>
          <w:szCs w:val="29"/>
          <w:lang w:eastAsia="tr-TR"/>
        </w:rPr>
        <w:t>İndirgemeci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Toplumsal olay ve olgular tek unsura bağlıdır. Ör: Ekonomi,coğrafi koşullar,ırk vb.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2980B9"/>
          <w:sz w:val="29"/>
          <w:szCs w:val="29"/>
          <w:lang w:eastAsia="tr-TR"/>
        </w:rPr>
        <w:t>Bütüncül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Toplumsal olay ve olgular bir çok unsura bağlıdır. Ör: siyasi-hukuki-tarihi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>2.Konu: Toplumu Oluşturan Öğeler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* </w:t>
      </w: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Toplum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, ilişkiler ağıdır. Örgütlüdür. Toprak parçası bellidir. Her toplumun kültürü vardır. İnsanları arasında karşılıklı ilişki vardır. Topluluklar toplum değildir.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Toplumsal Kurum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Nesiller boyu devam eden, kalıcı kural,düşünce ve uygulamalardan oluşan bütündür. Eğitim-hukuk-aile-din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Kuruluş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Amaçlı örgütlenmedir. Ör: STK, vakıf, sendika vb. </w:t>
      </w:r>
      <w:r w:rsidRPr="00AE264C">
        <w:rPr>
          <w:rFonts w:ascii="Arial" w:eastAsia="Times New Roman" w:hAnsi="Arial" w:cs="Arial"/>
          <w:color w:val="FFFFFF"/>
          <w:sz w:val="29"/>
          <w:szCs w:val="29"/>
          <w:lang w:eastAsia="tr-TR"/>
        </w:rPr>
        <w:t>dersimiz.com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Toplumsal grup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İş birliği grup oluşmasına neden olur. Grup üyeleri etkileşim içindedir. Roller ve statüler vardır. Bir amaç vardır. Değer ve normları vardır. Göreli süreklidir.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Ör: şirket, arkadaş grubu vb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Hareketlidir. Uyum ve bütünleşme sürekliliğini sağlar. Grup bilinci vardır.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8E44AD"/>
          <w:sz w:val="29"/>
          <w:szCs w:val="29"/>
          <w:lang w:eastAsia="tr-TR"/>
        </w:rPr>
        <w:t>Sosyolojinin Amaçları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- İhtiyaç      - Dayanışma      - Toplumsallaşma       - Bağlılık duygusu        - Yakınlık duygusu       - Yetenek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8E44AD"/>
          <w:sz w:val="29"/>
          <w:szCs w:val="29"/>
          <w:lang w:eastAsia="tr-TR"/>
        </w:rPr>
        <w:t>Sosyolojinin İşlevleri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- Biz duygusu         - Sosyalleşme          - Bilgi, görgü ve yetenekleri geliştirme          - Güven duygusu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8E44AD"/>
          <w:sz w:val="29"/>
          <w:szCs w:val="29"/>
          <w:lang w:eastAsia="tr-TR"/>
        </w:rPr>
        <w:t>Grup Çeşitleri: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u w:val="single"/>
          <w:lang w:eastAsia="tr-TR"/>
        </w:rPr>
        <w:t>İlişki Biçimi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         </w:t>
      </w: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u w:val="single"/>
          <w:lang w:eastAsia="tr-TR"/>
        </w:rPr>
        <w:t>Büyüklük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           </w:t>
      </w: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u w:val="single"/>
          <w:lang w:eastAsia="tr-TR"/>
        </w:rPr>
        <w:t>Kuruluş Biçim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                </w:t>
      </w: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u w:val="single"/>
          <w:lang w:eastAsia="tr-TR"/>
        </w:rPr>
        <w:t>Süreleri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                        </w:t>
      </w: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u w:val="single"/>
          <w:lang w:eastAsia="tr-TR"/>
        </w:rPr>
        <w:t>Katılma İsteği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  - Birinci                - Küçük                    - Resmi                            - Sürekli                              - Zorunlu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lastRenderedPageBreak/>
        <w:t>  - İkincil                  - Büyük                  - Resmi olmayan               - Geçici                            - İsteğe bağlı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>3. Konu: Sosyolojinin Doğuşu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Fransız devrimi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yle birlikte toplumu yeniden inşa etme ihtiyacı duyuldu. Yeni fikirler ortaya çıktı. Rönesans, aydınlanma, teknoloji, sanayi devrimi, kapitalizm sosyolojinin bilim haline gelmesine neden olmuştur.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Milliyetçilik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Milliyetçilik akımı ulusal devletlerin kurulmasına yol açtı.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Ulusal egemenlik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Cumhuriyet ve demokrasi gelmelidir. İnsan hakları ( Hürriyet, mülkiyet, güvenlik) gelmelidir.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Sanayi devrimi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Yeni kaynaklar üretimi arttırdı. Makineleşme, nüfus ve ulaşım ihtiyacı arttı. Sermaye birikimiyle kapitalizm ortaya çıktı. Toplumsal sınıflar oluştu.İşçi sınıfının ortaya çıkmasıyla sosyalizm doğdu.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2980B9"/>
          <w:sz w:val="29"/>
          <w:szCs w:val="29"/>
          <w:lang w:eastAsia="tr-TR"/>
        </w:rPr>
        <w:t>Sosyolojiye Katkı Sağlayan Sosyologlar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Saint Simon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Sosyolojinin öncüsüdür. Toplumsal olaylar doğa bilimleri yöntemiyle incelenmelidir. “Endüstri toplumu” kavramını ilk kullanan kişidir.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Auguste Comte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Sosyoloji sözcüğünü ilk kullanan kişidir. Toplumsal olaylar neden sonuç ilişkisiyle açıklanır. Bütünselci yaklaşımı temel alır. Makro yaklaşım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Sosyal statik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Sosyal yapı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Sosyal dinamik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Toplumsal değişim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                              </w:t>
      </w:r>
      <w:r w:rsidRPr="00AE264C">
        <w:rPr>
          <w:rFonts w:ascii="Arial" w:eastAsia="Times New Roman" w:hAnsi="Arial" w:cs="Arial"/>
          <w:b/>
          <w:bCs/>
          <w:color w:val="16A085"/>
          <w:sz w:val="29"/>
          <w:szCs w:val="29"/>
          <w:lang w:eastAsia="tr-TR"/>
        </w:rPr>
        <w:t>Üç hal yasası: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Teolojik aşama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Olayların nedeni doğa üstü varlıklardır.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Metafizik aşama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Olayların nedeni soyut güçlerdir.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Pozitivist aşama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Olayların nedeni bilimsel yasalardır.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Emile Durkheim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Sosyoloji kollektif bilinçle alakalıdır. Toplumsal yaşam toplumsal olgularla açıklanır. Toplumlar dayanışma sayesinde bir arada durur. Sosyoloji toplumu fizik biliminde olduğu gibi bir nesne olarak ele alıp incelemelidir.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lastRenderedPageBreak/>
        <w:t>Max Weber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Düşünce ve inançlar toplumsal değişimde etkilidir. Bireylerden hareket etmek gerekir. Psikoloji ile sosyolojiyi birleştirmiştir.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Le Play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Mikro sosyoloji- İşçi aileleri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shd w:val="clear" w:color="auto" w:fill="F1C40F"/>
          <w:lang w:eastAsia="tr-TR"/>
        </w:rPr>
        <w:t>Araştırma Yöntemleri: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- Tümdengelim (Dedüksiyon)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- Tümevarım (Endüksiyon)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- Analoji (Benzeşim)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- Birleştirici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shd w:val="clear" w:color="auto" w:fill="F1C40F"/>
          <w:lang w:eastAsia="tr-TR"/>
        </w:rPr>
        <w:t>Veri Toplama Teknikleri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Gözlem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(kendi doğal şartları)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Anket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(duygu,düşünce)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Monografi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(küçük grup, özel olay)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Sosyometri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(özel anket)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İstatistik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(matematiksel dil)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Örnek olay incelemesi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i/>
          <w:iCs/>
          <w:color w:val="000000"/>
          <w:sz w:val="29"/>
          <w:szCs w:val="29"/>
          <w:lang w:eastAsia="tr-TR"/>
        </w:rPr>
        <w:t>Ziya Gökalp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Türkçülük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i/>
          <w:iCs/>
          <w:color w:val="000000"/>
          <w:sz w:val="29"/>
          <w:szCs w:val="29"/>
          <w:lang w:eastAsia="tr-TR"/>
        </w:rPr>
        <w:t>Prens Sabahattin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Bireycilik</w:t>
      </w:r>
    </w:p>
    <w:p w:rsidR="00AE264C" w:rsidRPr="00AE264C" w:rsidRDefault="00AE264C" w:rsidP="00AE264C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AE264C">
        <w:rPr>
          <w:rFonts w:ascii="Arial" w:eastAsia="Times New Roman" w:hAnsi="Arial" w:cs="Arial"/>
          <w:b/>
          <w:bCs/>
          <w:i/>
          <w:iCs/>
          <w:color w:val="000000"/>
          <w:sz w:val="29"/>
          <w:szCs w:val="29"/>
          <w:lang w:eastAsia="tr-TR"/>
        </w:rPr>
        <w:t>Mübeccel</w:t>
      </w:r>
      <w:r w:rsidRPr="00AE264C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: Toplumsal yapı</w:t>
      </w:r>
    </w:p>
    <w:p w:rsidR="008A42E3" w:rsidRDefault="008A42E3">
      <w:bookmarkStart w:id="0" w:name="_GoBack"/>
      <w:bookmarkEnd w:id="0"/>
    </w:p>
    <w:sectPr w:rsidR="008A42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74EA5"/>
    <w:multiLevelType w:val="multilevel"/>
    <w:tmpl w:val="9320B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7F163C"/>
    <w:multiLevelType w:val="multilevel"/>
    <w:tmpl w:val="4A064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548582B"/>
    <w:multiLevelType w:val="multilevel"/>
    <w:tmpl w:val="86FC1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91A"/>
    <w:rsid w:val="008A42E3"/>
    <w:rsid w:val="00AE264C"/>
    <w:rsid w:val="00F3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2B3966-12A6-461B-8CFC-00E2D2EAE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AE264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AE264C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AE2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AE26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3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704</Words>
  <Characters>4019</Characters>
  <Application>Microsoft Office Word</Application>
  <DocSecurity>0</DocSecurity>
  <Lines>33</Lines>
  <Paragraphs>9</Paragraphs>
  <ScaleCrop>false</ScaleCrop>
  <Company/>
  <LinksUpToDate>false</LinksUpToDate>
  <CharactersWithSpaces>4714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2023-05-02T19:08:00Z</dcterms:created>
  <dcterms:modified xsi:type="dcterms:W3CDTF">2023-05-02T19:08:00Z</dcterms:modified>
</cp:coreProperties>
</file>